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9FB" w:rsidRPr="004839FB" w:rsidRDefault="004839FB" w:rsidP="00C2645C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</w:pPr>
      <w:r w:rsidRPr="004839FB">
        <w:rPr>
          <w:rFonts w:ascii="Times New Roman" w:eastAsia="Times New Roman" w:hAnsi="Times New Roman" w:cs="Times New Roman"/>
          <w:b/>
          <w:color w:val="000000"/>
          <w:sz w:val="144"/>
          <w:szCs w:val="144"/>
          <w:lang w:eastAsia="ru-RU"/>
        </w:rPr>
        <w:t>№302</w:t>
      </w:r>
    </w:p>
    <w:p w:rsidR="00C2645C" w:rsidRPr="00B27964" w:rsidRDefault="00C2645C" w:rsidP="00C2645C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279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ТЕХНИЧЕСКОЕ ЗАДАНИЕ</w:t>
      </w:r>
    </w:p>
    <w:p w:rsidR="00C2645C" w:rsidRDefault="00C2645C" w:rsidP="00C2645C">
      <w:pPr>
        <w:keepNext/>
        <w:keepLines/>
        <w:shd w:val="clear" w:color="auto" w:fill="FFFFFF"/>
        <w:tabs>
          <w:tab w:val="center" w:pos="4677"/>
          <w:tab w:val="left" w:pos="6870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964">
        <w:rPr>
          <w:rFonts w:ascii="Times New Roman" w:eastAsia="Times New Roman" w:hAnsi="Times New Roman" w:cs="Times New Roman"/>
          <w:b/>
          <w:sz w:val="28"/>
          <w:szCs w:val="28"/>
        </w:rPr>
        <w:t>Манекен младенца для отработки навыков кормления</w:t>
      </w:r>
    </w:p>
    <w:p w:rsidR="00C2645C" w:rsidRPr="00B27964" w:rsidRDefault="00C2645C" w:rsidP="00C2645C">
      <w:pPr>
        <w:keepNext/>
        <w:keepLines/>
        <w:shd w:val="clear" w:color="auto" w:fill="FFFFFF"/>
        <w:tabs>
          <w:tab w:val="center" w:pos="4677"/>
          <w:tab w:val="left" w:pos="6870"/>
        </w:tabs>
        <w:spacing w:after="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5953"/>
        <w:gridCol w:w="2546"/>
      </w:tblGrid>
      <w:tr w:rsidR="00C2645C" w:rsidRPr="00B27964" w:rsidTr="00B56AA1">
        <w:trPr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C2645C" w:rsidRPr="00B27964" w:rsidRDefault="00C2645C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/</w:t>
            </w: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позиции/</w:t>
            </w:r>
          </w:p>
          <w:p w:rsidR="00C2645C" w:rsidRPr="00B27964" w:rsidRDefault="00C2645C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Значение параметра</w:t>
            </w:r>
          </w:p>
          <w:p w:rsidR="00C2645C" w:rsidRPr="00B27964" w:rsidRDefault="00C2645C" w:rsidP="00B56AA1">
            <w:pPr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/наличие параметра/ соответствие параметру</w:t>
            </w:r>
          </w:p>
        </w:tc>
      </w:tr>
      <w:tr w:rsidR="00C2645C" w:rsidRPr="00B27964" w:rsidTr="00B56AA1">
        <w:trPr>
          <w:trHeight w:val="201"/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499" w:type="dxa"/>
            <w:gridSpan w:val="2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C2645C" w:rsidRPr="00B27964" w:rsidTr="00B56AA1">
        <w:trPr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keepNext/>
              <w:keepLines/>
              <w:shd w:val="clear" w:color="auto" w:fill="FFFFFF"/>
              <w:tabs>
                <w:tab w:val="center" w:pos="4677"/>
                <w:tab w:val="left" w:pos="6870"/>
              </w:tabs>
              <w:spacing w:line="259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Наименование:</w:t>
            </w:r>
            <w:r w:rsidRPr="00B279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B27964">
              <w:rPr>
                <w:rFonts w:ascii="Times New Roman" w:eastAsia="Times New Roman" w:hAnsi="Times New Roman" w:cs="Times New Roman"/>
                <w:sz w:val="28"/>
                <w:szCs w:val="28"/>
              </w:rPr>
              <w:t>анекен младенца для отработки навыков кормления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C2645C" w:rsidRPr="00B27964" w:rsidTr="00B56AA1">
        <w:trPr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keepNext/>
              <w:keepLines/>
              <w:shd w:val="clear" w:color="auto" w:fill="FFFFFF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шт.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</w:tr>
      <w:tr w:rsidR="00C2645C" w:rsidRPr="00B27964" w:rsidTr="00B56AA1">
        <w:trPr>
          <w:trHeight w:val="1034"/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Область применения: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практических навыков</w:t>
            </w:r>
            <w:r w:rsidRPr="00B27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кормлению, смен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27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одежды и удерживанию младенца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C2645C" w:rsidRPr="00B27964" w:rsidTr="00B56AA1">
        <w:trPr>
          <w:trHeight w:val="370"/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2.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2645C" w:rsidRPr="00B27964" w:rsidTr="00B56AA1">
        <w:trPr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Манекен ребенка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шт.</w:t>
            </w:r>
          </w:p>
        </w:tc>
      </w:tr>
      <w:tr w:rsidR="00C2645C" w:rsidRPr="00B27964" w:rsidTr="00B56AA1">
        <w:trPr>
          <w:trHeight w:val="637"/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204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2645C" w:rsidRPr="00B27964" w:rsidTr="00B56AA1">
        <w:trPr>
          <w:trHeight w:val="211"/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Манекен ребенка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2645C" w:rsidRPr="00B27964" w:rsidTr="00B56AA1">
        <w:trPr>
          <w:trHeight w:val="637"/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shd w:val="clear" w:color="auto" w:fill="FFFFFF"/>
              <w:spacing w:after="360" w:line="259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тела манекена должна соответствовать новорожденному. Полностью подвижные конечности и </w:t>
            </w:r>
            <w:proofErr w:type="spellStart"/>
            <w:r w:rsidRPr="00B27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нефиксируемая</w:t>
            </w:r>
            <w:proofErr w:type="spellEnd"/>
            <w:r w:rsidRPr="00B27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шея должны передавать особенности новорожденного ребёнка. Язык, дёсны, твёрдое нёбо, мягкое нёбо, язычок должны быть реалистично выполнены, ротовая полость практически неотличима от таковой у новорожденного, делая инструктаж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грудному </w:t>
            </w:r>
            <w:r w:rsidRPr="00B279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кормлению понятным и наглядным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C2645C" w:rsidRPr="00B27964" w:rsidTr="00B56AA1">
        <w:trPr>
          <w:trHeight w:val="1288"/>
          <w:jc w:val="center"/>
        </w:trPr>
        <w:tc>
          <w:tcPr>
            <w:tcW w:w="846" w:type="dxa"/>
          </w:tcPr>
          <w:p w:rsidR="00C2645C" w:rsidRPr="00B27964" w:rsidRDefault="00C2645C" w:rsidP="00B56AA1">
            <w:pPr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953" w:type="dxa"/>
          </w:tcPr>
          <w:p w:rsidR="00C2645C" w:rsidRPr="00B27964" w:rsidRDefault="00C2645C" w:rsidP="00B56AA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Материал, из которого сделан манекен, должен быть аналогичен коже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ребенка </w:t>
            </w: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цвету и тактильным ощущениям, устойчивым к деформации, </w:t>
            </w:r>
            <w:proofErr w:type="spellStart"/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апирогенным</w:t>
            </w:r>
            <w:proofErr w:type="spellEnd"/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не токсичным.</w:t>
            </w:r>
          </w:p>
        </w:tc>
        <w:tc>
          <w:tcPr>
            <w:tcW w:w="2546" w:type="dxa"/>
          </w:tcPr>
          <w:p w:rsidR="00C2645C" w:rsidRPr="00B27964" w:rsidRDefault="00C2645C" w:rsidP="00B56AA1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27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CC44D4" w:rsidRDefault="00CC44D4">
      <w:bookmarkStart w:id="0" w:name="_GoBack"/>
      <w:bookmarkEnd w:id="0"/>
    </w:p>
    <w:sectPr w:rsidR="00CC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CE"/>
    <w:rsid w:val="002A5C0D"/>
    <w:rsid w:val="004839FB"/>
    <w:rsid w:val="00C2645C"/>
    <w:rsid w:val="00CC44D4"/>
    <w:rsid w:val="00D35BFE"/>
    <w:rsid w:val="00F5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81384-A226-4A9E-93CD-3754FF027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5</cp:revision>
  <dcterms:created xsi:type="dcterms:W3CDTF">2019-06-03T12:32:00Z</dcterms:created>
  <dcterms:modified xsi:type="dcterms:W3CDTF">2019-06-03T12:55:00Z</dcterms:modified>
</cp:coreProperties>
</file>